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【开学典礼】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highlight w:val="none"/>
          <w:lang w:val="en-US" w:eastAsia="zh-CN"/>
        </w:rPr>
        <w:t>【活动目标】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1、用不同形式让新生、老生感受新学期开学的仪式感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2、通过开学活动增进家园情感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highlight w:val="none"/>
          <w:lang w:val="en-US" w:eastAsia="zh-CN"/>
        </w:rPr>
        <w:t>【活动时间】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新学期开学当天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highlight w:val="none"/>
          <w:lang w:val="en-US" w:eastAsia="zh-CN"/>
        </w:rPr>
        <w:t>【活动地点】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幼儿园内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highlight w:val="none"/>
          <w:lang w:val="en-US" w:eastAsia="zh-CN"/>
        </w:rPr>
        <w:t>【活动人员】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全体老生、教师、新生及家长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highlight w:val="none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物料准备：红毯、气球拱门、活动背景板、班级签名板、中大班准备心形签名贴上写上幼儿名字、新学期礼品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音乐准备：晨迎音乐《爱上幼儿园》、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迎新生音乐《向快乐出发》、表演音乐《Yojo之歌》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文稿准备：园长讲话稿、教师誓词、新生家长讲话稿、誓词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服装准备：全体师幼着2020年活力款夏季园服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【活动过程】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布置环境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提前在园所门口搭建气球拱门、铺红毯、红毯尽头布置签名板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迎老生入园仪式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播放晨迎音乐《爱上幼儿园》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幼儿通过气球拱门入园，主班教师站在两侧迎接幼儿，给自己班幼儿发放写有幼儿名字的名帖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幼儿走红毯，将签名贴贴在签名板上，然后回自己的教室吃早餐，早餐后教师整队带幼儿到指定位置参加开学典礼活动。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开学典礼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主持人开场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亲爱的小朋友们和老师们，大家好！我是XX班的XX老师，今天的开学仪式由我主持。新学期开始了，我们又回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到了熟悉的幼儿园，你们都长高了、长大了，下面我宣布XX幼儿园开学典礼现在开始。首先我们以热烈的掌声欢迎我们的新生和家长入场。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2、迎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lang w:val="en-US" w:eastAsia="zh-CN"/>
        </w:rPr>
        <w:t>新生入园仪式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position w:val="-4"/>
          <w:sz w:val="3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positio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1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班级教师提前电话通知新生入园时间：告知新生第一天入园不在幼儿园吃早餐，入园时间安排在中大班幼儿早餐后，毕业典礼活动开始前5-10分钟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position w:val="-4"/>
          <w:sz w:val="3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positio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新生来到园所由本班主班教师组织在指定区域点名、排队准备参加入园仪式，中大班幼儿站在红毯一侧的指定位置准被迎接新生入园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position w:val="-4"/>
          <w:sz w:val="3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kern w:val="2"/>
          <w:position w:val="0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instrText xml:space="preserve">3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主持人宣布邀请新生与新生家长入场，播放迎新生音乐《向快乐出发》（新生与家长通过气球拱门、走过红毯，到指定站好队）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3、升旗仪式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2"/>
          <w:position w:val="-4"/>
          <w:sz w:val="31"/>
          <w:szCs w:val="21"/>
          <w:shd w:val="clear" w:fill="FFFFFF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position w:val="0"/>
          <w:sz w:val="21"/>
          <w:szCs w:val="21"/>
          <w:shd w:val="clear" w:fill="FFFFFF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2"/>
          <w:position w:val="0"/>
          <w:sz w:val="21"/>
          <w:szCs w:val="21"/>
          <w:shd w:val="clear" w:fill="FFFFFF"/>
          <w:lang w:val="en-US" w:eastAsia="zh-CN" w:bidi="ar-SA"/>
        </w:rPr>
        <w:instrText xml:space="preserve">1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position w:val="0"/>
          <w:sz w:val="21"/>
          <w:szCs w:val="21"/>
          <w:shd w:val="clear" w:fill="FFFFFF"/>
          <w:lang w:val="en-US" w:eastAsia="zh-CN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主持人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</w:rPr>
        <w:t>介绍此次担任升旗任务的升旗手和护旗手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instrText xml:space="preserve"> EQ \o\ac(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2"/>
          <w:position w:val="-4"/>
          <w:sz w:val="31"/>
          <w:szCs w:val="21"/>
          <w:shd w:val="clear" w:fill="FFFFFF"/>
          <w:lang w:val="en-US" w:eastAsia="zh-CN" w:bidi="ar-SA"/>
        </w:rPr>
        <w:instrText xml:space="preserve">○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position w:val="0"/>
          <w:sz w:val="21"/>
          <w:szCs w:val="21"/>
          <w:shd w:val="clear" w:fill="FFFFFF"/>
          <w:lang w:val="en-US" w:eastAsia="zh-CN"/>
        </w:rPr>
        <w:instrText xml:space="preserve">,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kern w:val="2"/>
          <w:position w:val="0"/>
          <w:sz w:val="21"/>
          <w:szCs w:val="21"/>
          <w:shd w:val="clear" w:fill="FFFFFF"/>
          <w:lang w:val="en-US" w:eastAsia="zh-CN" w:bidi="ar-SA"/>
        </w:rPr>
        <w:instrText xml:space="preserve">2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position w:val="0"/>
          <w:sz w:val="21"/>
          <w:szCs w:val="21"/>
          <w:shd w:val="clear" w:fill="FFFFFF"/>
          <w:lang w:val="en-US" w:eastAsia="zh-CN"/>
        </w:rPr>
        <w:instrText xml:space="preserve">)</w:instrTex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奏国歌、升国旗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4、园长致辞（参考《开学典礼园长发言稿》）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5、全体教师宣誓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保教主任：我们是光荣的幼儿园教师，教书育人是我们神圣的职责，为了更好的履行《教师职业道德规范》，提高自身的思想道德素养，进一步增强事业心和责任感，我们向社会、家长、幼儿郑重承诺：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全体教师：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依法执教，忠诚教育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爱岗敬业，甘于奉献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关爱幼儿，以人为本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严谨治教，精益求精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廉洁自律，为人师表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家园配合，携手共进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团结协作，顾全大局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lang w:val="en-US" w:eastAsia="zh-CN"/>
        </w:rPr>
        <w:t>终身学习，提高素养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新生家长代表讲话、宣誓（参考：《新生家长致辞》）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yellow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7、师幼共同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表演Yojo之歌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8、发送新学期礼物，主持人宣布活动结束。中大班有序回班，新生及家长有序离园。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（如果新生不离园，不在活动现场发放礼品，请幼儿回班领取礼品，以礼物吸引幼儿注意力，完成转场。）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【活动延伸】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利用美篇、两威发送活动照片，对活动进行后期宣传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333333"/>
          <w:spacing w:val="0"/>
          <w:sz w:val="21"/>
          <w:szCs w:val="21"/>
          <w:shd w:val="clear" w:fill="FFFFFF"/>
        </w:rPr>
        <w:t>整理活动照片、视频，将活动方案和总结存入档案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8FB6CD"/>
    <w:multiLevelType w:val="singleLevel"/>
    <w:tmpl w:val="8D8FB6C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160BA77"/>
    <w:multiLevelType w:val="singleLevel"/>
    <w:tmpl w:val="A160BA7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AAD05CDF"/>
    <w:multiLevelType w:val="singleLevel"/>
    <w:tmpl w:val="AAD05CDF"/>
    <w:lvl w:ilvl="0" w:tentative="0">
      <w:start w:val="6"/>
      <w:numFmt w:val="decimal"/>
      <w:suff w:val="nothing"/>
      <w:lvlText w:val="%1、"/>
      <w:lvlJc w:val="left"/>
    </w:lvl>
  </w:abstractNum>
  <w:abstractNum w:abstractNumId="3">
    <w:nsid w:val="DC9AD13A"/>
    <w:multiLevelType w:val="singleLevel"/>
    <w:tmpl w:val="DC9AD13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B86063B"/>
    <w:multiLevelType w:val="singleLevel"/>
    <w:tmpl w:val="4B86063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11A4C5B"/>
    <w:rsid w:val="016F50D4"/>
    <w:rsid w:val="01C975A3"/>
    <w:rsid w:val="01E549F7"/>
    <w:rsid w:val="022E0713"/>
    <w:rsid w:val="03426D3B"/>
    <w:rsid w:val="03563946"/>
    <w:rsid w:val="03E93EC6"/>
    <w:rsid w:val="048D1D56"/>
    <w:rsid w:val="04CF6157"/>
    <w:rsid w:val="05F70A7C"/>
    <w:rsid w:val="063722F1"/>
    <w:rsid w:val="06593BE2"/>
    <w:rsid w:val="06A8173D"/>
    <w:rsid w:val="07706DD9"/>
    <w:rsid w:val="082B09E6"/>
    <w:rsid w:val="086D02D4"/>
    <w:rsid w:val="09763CD4"/>
    <w:rsid w:val="0A13665F"/>
    <w:rsid w:val="0B615741"/>
    <w:rsid w:val="0B7F770B"/>
    <w:rsid w:val="0BE1797D"/>
    <w:rsid w:val="0BF23D7F"/>
    <w:rsid w:val="0C565CFC"/>
    <w:rsid w:val="0D1B18BD"/>
    <w:rsid w:val="0D6540C1"/>
    <w:rsid w:val="0D9530EF"/>
    <w:rsid w:val="0E061DAD"/>
    <w:rsid w:val="0E8771BE"/>
    <w:rsid w:val="0EAF74FC"/>
    <w:rsid w:val="0F1C6711"/>
    <w:rsid w:val="0F6D70FF"/>
    <w:rsid w:val="0F9F4C03"/>
    <w:rsid w:val="0FC21271"/>
    <w:rsid w:val="100D5F2F"/>
    <w:rsid w:val="106C7DB5"/>
    <w:rsid w:val="108924C7"/>
    <w:rsid w:val="10AE2F55"/>
    <w:rsid w:val="10CB38E3"/>
    <w:rsid w:val="11260DBB"/>
    <w:rsid w:val="11317391"/>
    <w:rsid w:val="122B671B"/>
    <w:rsid w:val="12646C7A"/>
    <w:rsid w:val="12D13F31"/>
    <w:rsid w:val="12F47E00"/>
    <w:rsid w:val="134D617A"/>
    <w:rsid w:val="13C22F32"/>
    <w:rsid w:val="13E96D63"/>
    <w:rsid w:val="14AF53EA"/>
    <w:rsid w:val="14B64361"/>
    <w:rsid w:val="152F620B"/>
    <w:rsid w:val="159F1ED1"/>
    <w:rsid w:val="15FB2383"/>
    <w:rsid w:val="16BD5EC6"/>
    <w:rsid w:val="16D70C42"/>
    <w:rsid w:val="170C2DEB"/>
    <w:rsid w:val="176B3231"/>
    <w:rsid w:val="17B00A9A"/>
    <w:rsid w:val="186E5304"/>
    <w:rsid w:val="187B5040"/>
    <w:rsid w:val="19972BAB"/>
    <w:rsid w:val="19E36EB2"/>
    <w:rsid w:val="1A65603B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20216937"/>
    <w:rsid w:val="20D82DD6"/>
    <w:rsid w:val="20F12772"/>
    <w:rsid w:val="2155599F"/>
    <w:rsid w:val="21EC5EB1"/>
    <w:rsid w:val="226B6D02"/>
    <w:rsid w:val="23F8558D"/>
    <w:rsid w:val="2429013E"/>
    <w:rsid w:val="24326B9E"/>
    <w:rsid w:val="243324CB"/>
    <w:rsid w:val="24E34582"/>
    <w:rsid w:val="25841D18"/>
    <w:rsid w:val="259B72B1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824000"/>
    <w:rsid w:val="2A9A3247"/>
    <w:rsid w:val="2AEF2EEA"/>
    <w:rsid w:val="2B263429"/>
    <w:rsid w:val="2B3F715B"/>
    <w:rsid w:val="2B405472"/>
    <w:rsid w:val="2B9D1990"/>
    <w:rsid w:val="2BCA726E"/>
    <w:rsid w:val="2C6F7985"/>
    <w:rsid w:val="2CF5607D"/>
    <w:rsid w:val="2DC93E09"/>
    <w:rsid w:val="2DF35A0D"/>
    <w:rsid w:val="2E0F054B"/>
    <w:rsid w:val="2E2B4959"/>
    <w:rsid w:val="2E2F4EF5"/>
    <w:rsid w:val="2E4B2F66"/>
    <w:rsid w:val="2E4E19A8"/>
    <w:rsid w:val="2EDD06D8"/>
    <w:rsid w:val="30305B63"/>
    <w:rsid w:val="31D602DE"/>
    <w:rsid w:val="32541B02"/>
    <w:rsid w:val="325808FB"/>
    <w:rsid w:val="327F0906"/>
    <w:rsid w:val="32A62763"/>
    <w:rsid w:val="32E2170C"/>
    <w:rsid w:val="335E5175"/>
    <w:rsid w:val="338D26A6"/>
    <w:rsid w:val="350C46BB"/>
    <w:rsid w:val="350C4C84"/>
    <w:rsid w:val="355B74F5"/>
    <w:rsid w:val="35634AB8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CA0666"/>
    <w:rsid w:val="3B030E3F"/>
    <w:rsid w:val="3B5C3A94"/>
    <w:rsid w:val="3BB618F2"/>
    <w:rsid w:val="3C0873D9"/>
    <w:rsid w:val="3CC7017F"/>
    <w:rsid w:val="3D4138F7"/>
    <w:rsid w:val="3DA62771"/>
    <w:rsid w:val="3DAC6484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45C05D6"/>
    <w:rsid w:val="46360108"/>
    <w:rsid w:val="46E03172"/>
    <w:rsid w:val="46E55EEB"/>
    <w:rsid w:val="47415D24"/>
    <w:rsid w:val="475B1B7D"/>
    <w:rsid w:val="47E55C25"/>
    <w:rsid w:val="48536600"/>
    <w:rsid w:val="48694F88"/>
    <w:rsid w:val="48894B30"/>
    <w:rsid w:val="49A379F2"/>
    <w:rsid w:val="49FF7B3A"/>
    <w:rsid w:val="4A5E4664"/>
    <w:rsid w:val="4A635689"/>
    <w:rsid w:val="4A990F50"/>
    <w:rsid w:val="4AB91D93"/>
    <w:rsid w:val="4AEE6DF7"/>
    <w:rsid w:val="4C296FD5"/>
    <w:rsid w:val="4C347A43"/>
    <w:rsid w:val="4C406865"/>
    <w:rsid w:val="4D0A5F97"/>
    <w:rsid w:val="4D327248"/>
    <w:rsid w:val="4D336587"/>
    <w:rsid w:val="4E3C5413"/>
    <w:rsid w:val="50062940"/>
    <w:rsid w:val="504C162A"/>
    <w:rsid w:val="504E756C"/>
    <w:rsid w:val="51F23838"/>
    <w:rsid w:val="51F54157"/>
    <w:rsid w:val="52066ED6"/>
    <w:rsid w:val="521F57C1"/>
    <w:rsid w:val="52A0014A"/>
    <w:rsid w:val="53C57D1A"/>
    <w:rsid w:val="53EB19E8"/>
    <w:rsid w:val="540027D5"/>
    <w:rsid w:val="54DF644F"/>
    <w:rsid w:val="550A42F9"/>
    <w:rsid w:val="55262A10"/>
    <w:rsid w:val="55E02168"/>
    <w:rsid w:val="57B72549"/>
    <w:rsid w:val="57BB1345"/>
    <w:rsid w:val="57D47BA3"/>
    <w:rsid w:val="581D3B8E"/>
    <w:rsid w:val="591C4C48"/>
    <w:rsid w:val="592A1446"/>
    <w:rsid w:val="5938208C"/>
    <w:rsid w:val="597E790D"/>
    <w:rsid w:val="59832F6B"/>
    <w:rsid w:val="59CF453B"/>
    <w:rsid w:val="5AC54213"/>
    <w:rsid w:val="5AD1331A"/>
    <w:rsid w:val="5B930996"/>
    <w:rsid w:val="5BAE50F4"/>
    <w:rsid w:val="5CA919CE"/>
    <w:rsid w:val="5D4329DD"/>
    <w:rsid w:val="5E00134B"/>
    <w:rsid w:val="5E5C1FB4"/>
    <w:rsid w:val="5E6B3FE9"/>
    <w:rsid w:val="5EA06762"/>
    <w:rsid w:val="5FF079D2"/>
    <w:rsid w:val="60501999"/>
    <w:rsid w:val="60B7000A"/>
    <w:rsid w:val="612E5E96"/>
    <w:rsid w:val="61324468"/>
    <w:rsid w:val="61BA2CF0"/>
    <w:rsid w:val="61F27C72"/>
    <w:rsid w:val="622B2AF9"/>
    <w:rsid w:val="623A0549"/>
    <w:rsid w:val="62D538E0"/>
    <w:rsid w:val="62F203F9"/>
    <w:rsid w:val="630C035E"/>
    <w:rsid w:val="63796AE8"/>
    <w:rsid w:val="63B35596"/>
    <w:rsid w:val="63BC4B52"/>
    <w:rsid w:val="642A07B4"/>
    <w:rsid w:val="64636624"/>
    <w:rsid w:val="64A8530A"/>
    <w:rsid w:val="651A43F9"/>
    <w:rsid w:val="65D53D97"/>
    <w:rsid w:val="68E937C6"/>
    <w:rsid w:val="696457D3"/>
    <w:rsid w:val="6AE63972"/>
    <w:rsid w:val="6AE8224E"/>
    <w:rsid w:val="6B58780C"/>
    <w:rsid w:val="6B822E39"/>
    <w:rsid w:val="6B96188F"/>
    <w:rsid w:val="6BFC1DAB"/>
    <w:rsid w:val="6D20137D"/>
    <w:rsid w:val="6D512FDB"/>
    <w:rsid w:val="6D5725DC"/>
    <w:rsid w:val="6E0A34F7"/>
    <w:rsid w:val="6E100690"/>
    <w:rsid w:val="6E773E95"/>
    <w:rsid w:val="6E803143"/>
    <w:rsid w:val="6F6A7330"/>
    <w:rsid w:val="6FD60F63"/>
    <w:rsid w:val="7092087D"/>
    <w:rsid w:val="71E12379"/>
    <w:rsid w:val="71F37DB0"/>
    <w:rsid w:val="724437A2"/>
    <w:rsid w:val="726E57AA"/>
    <w:rsid w:val="734638C8"/>
    <w:rsid w:val="734A3B25"/>
    <w:rsid w:val="75C54E20"/>
    <w:rsid w:val="76154EA5"/>
    <w:rsid w:val="76795F1B"/>
    <w:rsid w:val="76B47361"/>
    <w:rsid w:val="771D052B"/>
    <w:rsid w:val="771E35DA"/>
    <w:rsid w:val="77476720"/>
    <w:rsid w:val="77E722C9"/>
    <w:rsid w:val="77F153D5"/>
    <w:rsid w:val="7808241B"/>
    <w:rsid w:val="780C710B"/>
    <w:rsid w:val="79180ADD"/>
    <w:rsid w:val="79522EC6"/>
    <w:rsid w:val="79534C94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DC52458"/>
    <w:rsid w:val="7DEC6421"/>
    <w:rsid w:val="7E811545"/>
    <w:rsid w:val="7E9F5DF8"/>
    <w:rsid w:val="7EA2215B"/>
    <w:rsid w:val="7F4065B1"/>
    <w:rsid w:val="7F594341"/>
    <w:rsid w:val="7F681DB2"/>
    <w:rsid w:val="7FA6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0"/>
    <w:rPr>
      <w:color w:val="800080"/>
      <w:u w:val="single"/>
    </w:rPr>
  </w:style>
  <w:style w:type="character" w:styleId="8">
    <w:name w:val="Hyperlink"/>
    <w:basedOn w:val="6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2020-07-20T03:29:14Z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